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04" w:rsidRDefault="00F16B04" w:rsidP="00F16B04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>
        <w:rPr>
          <w:b/>
          <w:color w:val="auto"/>
          <w:sz w:val="28"/>
        </w:rPr>
        <w:t>Приложение 2</w:t>
      </w:r>
    </w:p>
    <w:p w:rsidR="00F16B04" w:rsidRDefault="00F16B04" w:rsidP="00F16B04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к рабочей программе воспитания</w:t>
      </w:r>
    </w:p>
    <w:p w:rsidR="00F16B04" w:rsidRDefault="00F16B04" w:rsidP="00F16B04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МКОУ «Миленинская основная</w:t>
      </w:r>
    </w:p>
    <w:p w:rsidR="00F16B04" w:rsidRDefault="00F16B04" w:rsidP="00F16B04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Общеобразовательная школа»</w:t>
      </w:r>
    </w:p>
    <w:p w:rsidR="00F16B04" w:rsidRDefault="00F16B04" w:rsidP="00F16B04">
      <w:pPr>
        <w:widowControl/>
        <w:spacing w:line="360" w:lineRule="auto"/>
        <w:ind w:firstLine="709"/>
        <w:jc w:val="right"/>
        <w:rPr>
          <w:color w:val="auto"/>
          <w:sz w:val="24"/>
        </w:rPr>
      </w:pPr>
      <w:r>
        <w:rPr>
          <w:color w:val="auto"/>
          <w:sz w:val="24"/>
        </w:rPr>
        <w:t>Фатежского района Курской области</w:t>
      </w:r>
    </w:p>
    <w:p w:rsidR="00F16B04" w:rsidRDefault="00F16B04" w:rsidP="00F16B04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59"/>
        <w:gridCol w:w="4109"/>
        <w:gridCol w:w="994"/>
        <w:gridCol w:w="190"/>
        <w:gridCol w:w="1037"/>
        <w:gridCol w:w="2191"/>
      </w:tblGrid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КАЛЕНДАРНЫЙ ПЛАН 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ВОСПИТАТЕЛЬНОЙ РАБОТЫ ОРГАНИЗАЦИИ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на 2022-2023 учебный год</w:t>
            </w:r>
          </w:p>
          <w:p w:rsidR="00F16B04" w:rsidRDefault="00F16B04">
            <w:pPr>
              <w:keepNext/>
              <w:keepLines/>
              <w:spacing w:line="276" w:lineRule="auto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(уровень основного общего образования)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Модуль 1 «Основные общешкольные дела»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Поднятие государственного флага под государственный гимн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русского языка,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Была ему звёздная книга ясна – мероприятие, посвященное 165-летию со дня рождения К.Э.Циолковского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физики,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поделок из природного материала «Золотая осень. Осенний букет»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12.09.22-23.09.22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rPr>
          <w:trHeight w:val="1562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26.09.-30.09.21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ВР,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ind w:right="-9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 «К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добром!»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30.09.22 -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посвящённые 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-92" w:firstLine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библиотекарь,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классных уголков «Дом, в котором</w:t>
            </w:r>
            <w:r>
              <w:rPr>
                <w:spacing w:val="-52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мы живём»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посвящённые Дню матери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воинской славы, посвящённые «Дню неизвестного солдата»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 «Не жалейте сердца»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19.12.-23.12.22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23.12.-28.12.22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г. Фатежа и Фатежского района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парни!»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девушки!»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«Сады памяти»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инсценированной песни «Нам нужна одна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руководители, учитель музыки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Всероссийской акции «Бессмертный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полк»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2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Торжественные линейки, посвящённые окончанию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2. «Внеурочная деятельность и дополнительное образование»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Согласно планам внеурочной деятельности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3. «Классное руководство»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классных часов по планам классных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классный час, посвящённый </w:t>
            </w:r>
            <w:r>
              <w:rPr>
                <w:sz w:val="24"/>
                <w:szCs w:val="24"/>
              </w:rPr>
              <w:lastRenderedPageBreak/>
              <w:t>празднику День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окончания Второй мировой войны!»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01.09.22-15.09.22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широты интересов и занятости в свободное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собрания «Правила внутреннего распорядка. Правила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23.09.21г.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международному дню защиты животных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посвящённые Дню отца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уровня воспитанности 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03.10.-14.10.22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перед осенними 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24.10.-28.10.22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21.11.-25.11.22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«День государственного герба РФ»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«Битва за Москву»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«День Александра Невского»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«Все ребята знать должны основной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посвящённые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 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Мороза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новому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году: украшение классов, выпуск праздничных газет,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19.12.-</w:t>
            </w:r>
          </w:p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бесед 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24.12.-</w:t>
            </w:r>
          </w:p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часы, посвящённые 190-летию со дня рождения П.М.Третьякова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27.12.22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часы, посвящённые Дню российского студенчества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час, посвященный Дню полного освобождения Ленинграда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Классный руководитель 4 класса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часы, посвященные Дню </w:t>
            </w:r>
            <w:r>
              <w:rPr>
                <w:color w:val="auto"/>
                <w:sz w:val="24"/>
                <w:szCs w:val="24"/>
              </w:rPr>
              <w:lastRenderedPageBreak/>
              <w:t>российской науки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</w:t>
            </w:r>
            <w:r>
              <w:rPr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ко Дню защитника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09.02.23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питании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здоровья, посвящённые Всемирному Дню</w:t>
            </w:r>
            <w:r>
              <w:rPr>
                <w:spacing w:val="-52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 «Космос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каждый!»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08.05-12.05.23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Международному дню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15.05.23</w:t>
            </w:r>
          </w:p>
          <w:p w:rsidR="00F16B04" w:rsidRDefault="00F16B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перед летними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«Безопасное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4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 4 . «Школьный урок»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(согласно индивидуальным планам учителей-предметников)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5. «Работа с родителями»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собрание «Права ребенка – обязанности родителей. Воспитание толерантности в семье»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«Мама, папа, я – знающая ПДД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УВР,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обучения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 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оповещение родителей через сайт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ВК, социальные сети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 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 с детьми группы риска,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состоящими на разных видах учёта,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неблагополучными семьями по вопросам воспитания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F16B04" w:rsidRDefault="00F16B04">
            <w:pPr>
              <w:pStyle w:val="TableParagraph"/>
              <w:spacing w:line="240" w:lineRule="auto"/>
              <w:ind w:left="104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pStyle w:val="aff"/>
              <w:numPr>
                <w:ilvl w:val="0"/>
                <w:numId w:val="6"/>
              </w:numPr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педагогом-психологом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6. «Организация предметно-пространственной среды»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кабинета государственной символикой Российской Федерации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озеленении школьной и пришкольной территории, разбивке клумб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Уход за растениями в кабинете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7. «Внешкольные мероприятия»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музеев в г. Фатеже (по </w:t>
            </w:r>
            <w:r>
              <w:rPr>
                <w:color w:val="auto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</w:t>
            </w:r>
            <w:r>
              <w:rPr>
                <w:color w:val="auto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зам.директора по </w:t>
            </w:r>
            <w:r>
              <w:rPr>
                <w:color w:val="auto"/>
                <w:sz w:val="24"/>
                <w:szCs w:val="24"/>
              </w:rPr>
              <w:lastRenderedPageBreak/>
              <w:t>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 2022 г, 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Руководитель музея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Сезонные экскурсии на природу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Туристические походы «В поход за здоровьем»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УВР, ст.вожатая,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Игры на свежем воздухе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8. «Самоуправление»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Назначение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поручений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Формирование и организация работы Совета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tabs>
                <w:tab w:val="left" w:pos="1975"/>
              </w:tabs>
              <w:spacing w:line="240" w:lineRule="auto"/>
              <w:ind w:left="0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</w:t>
            </w:r>
            <w:r>
              <w:rPr>
                <w:spacing w:val="-52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Ежемесячные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планов.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проделанной работе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проделанной работе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общешкольных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различной направленности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9. «Профилактика безнадзорности и правонарушений»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неделя </w:t>
            </w:r>
            <w:r>
              <w:rPr>
                <w:sz w:val="24"/>
                <w:szCs w:val="24"/>
              </w:rPr>
              <w:lastRenderedPageBreak/>
              <w:t>сентября,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физической </w:t>
            </w:r>
            <w:r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выявлению детей, нуждающихся в защите государства. Совместные мероприятия с ПДН. Совместные мероприятия с КДН и ЗП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май 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учащимися «группы риска» (по отдельному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дорожного движения - Классные часы, беседы о поведении на дороге, в транспорте - Встречи с инспектором ОГИБДД ОМВД России по Фатежскому району </w:t>
            </w:r>
          </w:p>
          <w:p w:rsidR="00F16B04" w:rsidRDefault="00F16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Игра для школьников «У дороги шутки плохи» 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«Безопасное колесо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старшая вожатая, инспектор ГИБДД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здоровья» - беседы, лекции, встречи по профилактике ЗОЖ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здоровья «Будь здоров»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«Курский край без наркотиков»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школьный уполномоченный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Акция </w:t>
            </w:r>
            <w:r>
              <w:rPr>
                <w:color w:val="auto"/>
                <w:sz w:val="24"/>
                <w:szCs w:val="24"/>
                <w:lang w:val="en-US"/>
              </w:rPr>
              <w:t>#</w:t>
            </w:r>
            <w:r>
              <w:rPr>
                <w:color w:val="auto"/>
                <w:sz w:val="24"/>
                <w:szCs w:val="24"/>
              </w:rPr>
              <w:t>СтопВич/СПИД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 с обучающимися (Совет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 беседы,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лекции,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профилактики экстремизма и терроризма на базе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104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lastRenderedPageBreak/>
              <w:t>Модуль 10. «Профориентация»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1168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часы «День профессий», «Профессии наших родителей»,</w:t>
            </w:r>
          </w:p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«Профессия моей мечты»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1168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shd w:val="clear" w:color="auto" w:fill="FFFFFF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 «Известные люди нашего района»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1168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на уроках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исследования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неделе труда и профориентации «Семь шагов в профессию»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 «Профессии наших родителей»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программам, направленных на реализацию национальных проектов: «ПроеКТОриЯ», «Билет в будущее», «Большая перемена»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«Урок цифры»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widowControl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предпрофильной подготовки по различным видам профилей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11. «Детские общественные объединения»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работы детских общественных объединений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Всероссийских акций РДШ в формате «Дней единых действий»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акциях РДШ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ind w:left="0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РДШ,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классные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(конкурсах, играх,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lastRenderedPageBreak/>
              <w:t>Модуль 12. «Школьный музей»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Скорова Л.А.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школьный музей «История нашей школы»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Скорова Л.А.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Скорова Л.А.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Конкурс фотографий «Мой край чудесный»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Зам.директора по УВР, Скорова Л.А.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Экскурсия в школьный музей «Вещи и времена»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Скорова Л.А.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Отчет о работе школьного музея за 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Скорова Л.А.</w:t>
            </w:r>
          </w:p>
        </w:tc>
      </w:tr>
      <w:tr w:rsidR="00F16B04" w:rsidTr="00F16B04"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  <w:r>
              <w:rPr>
                <w:b/>
                <w:color w:val="auto"/>
                <w:sz w:val="28"/>
                <w:szCs w:val="24"/>
              </w:rPr>
              <w:t>Модуль 13. «Школьный спортивный клуб»</w:t>
            </w:r>
          </w:p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4"/>
              </w:rPr>
            </w:pP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зарядка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 А.М.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неделя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Пилюгин А.М.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кросс «В здоровом теле – здоровый дух!»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Пилюгин А.М., классные руководители, 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соревнования по русской лапты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УВР, Пилюгин А.М.,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легкой атлетике «Команды, на старт!»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  <w:tr w:rsidR="00F16B04" w:rsidTr="00F16B04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кросс «Мы выбираем спорт!»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B04" w:rsidRDefault="00F16B04">
            <w:pPr>
              <w:tabs>
                <w:tab w:val="left" w:pos="85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Пилюгин А.М., классные руководители</w:t>
            </w:r>
          </w:p>
        </w:tc>
      </w:tr>
    </w:tbl>
    <w:p w:rsidR="00F16B04" w:rsidRDefault="00F16B04" w:rsidP="00F16B04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p w:rsidR="00F16B04" w:rsidRDefault="00F16B04" w:rsidP="00F16B04"/>
    <w:p w:rsidR="00977605" w:rsidRDefault="00977605">
      <w:bookmarkStart w:id="0" w:name="_GoBack"/>
      <w:bookmarkEnd w:id="0"/>
    </w:p>
    <w:sectPr w:rsidR="0097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FC7"/>
    <w:multiLevelType w:val="hybridMultilevel"/>
    <w:tmpl w:val="A0F2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4063"/>
    <w:multiLevelType w:val="hybridMultilevel"/>
    <w:tmpl w:val="CD92D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B2123"/>
    <w:multiLevelType w:val="hybridMultilevel"/>
    <w:tmpl w:val="F8F8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04"/>
    <w:rsid w:val="000D5C42"/>
    <w:rsid w:val="00977605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B04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F16B04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F16B0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F16B0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F16B0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04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B04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6B0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B0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B0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semiHidden/>
    <w:rsid w:val="00F16B0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semiHidden/>
    <w:unhideWhenUsed/>
    <w:rsid w:val="00F16B04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F16B04"/>
    <w:rPr>
      <w:color w:val="800080" w:themeColor="followedHyperlink"/>
      <w:u w:val="single"/>
    </w:rPr>
  </w:style>
  <w:style w:type="paragraph" w:customStyle="1" w:styleId="12">
    <w:name w:val="Строгий1"/>
    <w:link w:val="a5"/>
    <w:semiHidden/>
    <w:rsid w:val="00F16B04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semiHidden/>
    <w:qFormat/>
    <w:rsid w:val="00F16B04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7"/>
    <w:semiHidden/>
    <w:rsid w:val="00F16B04"/>
  </w:style>
  <w:style w:type="paragraph" w:styleId="a7">
    <w:name w:val="Normal (Web)"/>
    <w:basedOn w:val="a"/>
    <w:link w:val="a6"/>
    <w:semiHidden/>
    <w:unhideWhenUsed/>
    <w:rsid w:val="00F16B04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главление 1 Знак"/>
    <w:basedOn w:val="a0"/>
    <w:link w:val="14"/>
    <w:semiHidden/>
    <w:rsid w:val="00F16B04"/>
  </w:style>
  <w:style w:type="paragraph" w:styleId="14">
    <w:name w:val="toc 1"/>
    <w:basedOn w:val="a"/>
    <w:next w:val="a"/>
    <w:link w:val="13"/>
    <w:autoRedefine/>
    <w:semiHidden/>
    <w:unhideWhenUsed/>
    <w:rsid w:val="00F16B04"/>
    <w:pPr>
      <w:tabs>
        <w:tab w:val="right" w:leader="dot" w:pos="9339"/>
      </w:tabs>
      <w:spacing w:before="120" w:line="36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1">
    <w:name w:val="Оглавление 2 Знак"/>
    <w:basedOn w:val="a0"/>
    <w:link w:val="22"/>
    <w:semiHidden/>
    <w:rsid w:val="00F16B04"/>
  </w:style>
  <w:style w:type="paragraph" w:styleId="22">
    <w:name w:val="toc 2"/>
    <w:basedOn w:val="a"/>
    <w:next w:val="a"/>
    <w:link w:val="21"/>
    <w:autoRedefine/>
    <w:semiHidden/>
    <w:unhideWhenUsed/>
    <w:rsid w:val="00F16B04"/>
    <w:pPr>
      <w:spacing w:before="120"/>
      <w:ind w:left="2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1">
    <w:name w:val="Оглавление 3 Знак"/>
    <w:basedOn w:val="a0"/>
    <w:link w:val="32"/>
    <w:semiHidden/>
    <w:rsid w:val="00F16B04"/>
  </w:style>
  <w:style w:type="paragraph" w:styleId="32">
    <w:name w:val="toc 3"/>
    <w:basedOn w:val="a"/>
    <w:next w:val="a"/>
    <w:link w:val="31"/>
    <w:autoRedefine/>
    <w:semiHidden/>
    <w:unhideWhenUsed/>
    <w:rsid w:val="00F16B04"/>
    <w:pPr>
      <w:ind w:left="4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главление 4 Знак"/>
    <w:basedOn w:val="a0"/>
    <w:link w:val="42"/>
    <w:semiHidden/>
    <w:rsid w:val="00F16B04"/>
  </w:style>
  <w:style w:type="paragraph" w:styleId="42">
    <w:name w:val="toc 4"/>
    <w:basedOn w:val="a"/>
    <w:next w:val="a"/>
    <w:link w:val="41"/>
    <w:autoRedefine/>
    <w:semiHidden/>
    <w:unhideWhenUsed/>
    <w:rsid w:val="00F16B04"/>
    <w:pPr>
      <w:ind w:left="6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51">
    <w:name w:val="Оглавление 5 Знак"/>
    <w:basedOn w:val="a0"/>
    <w:link w:val="52"/>
    <w:semiHidden/>
    <w:rsid w:val="00F16B04"/>
  </w:style>
  <w:style w:type="paragraph" w:styleId="52">
    <w:name w:val="toc 5"/>
    <w:basedOn w:val="a"/>
    <w:next w:val="a"/>
    <w:link w:val="51"/>
    <w:autoRedefine/>
    <w:semiHidden/>
    <w:unhideWhenUsed/>
    <w:rsid w:val="00F16B04"/>
    <w:pPr>
      <w:ind w:left="8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">
    <w:name w:val="Оглавление 6 Знак"/>
    <w:basedOn w:val="a0"/>
    <w:link w:val="60"/>
    <w:semiHidden/>
    <w:rsid w:val="00F16B04"/>
  </w:style>
  <w:style w:type="paragraph" w:styleId="60">
    <w:name w:val="toc 6"/>
    <w:basedOn w:val="a"/>
    <w:next w:val="a"/>
    <w:link w:val="6"/>
    <w:autoRedefine/>
    <w:semiHidden/>
    <w:unhideWhenUsed/>
    <w:rsid w:val="00F16B04"/>
    <w:pPr>
      <w:ind w:left="10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7">
    <w:name w:val="Оглавление 7 Знак"/>
    <w:basedOn w:val="a0"/>
    <w:link w:val="70"/>
    <w:semiHidden/>
    <w:rsid w:val="00F16B04"/>
  </w:style>
  <w:style w:type="paragraph" w:styleId="70">
    <w:name w:val="toc 7"/>
    <w:basedOn w:val="a"/>
    <w:next w:val="a"/>
    <w:link w:val="7"/>
    <w:autoRedefine/>
    <w:semiHidden/>
    <w:unhideWhenUsed/>
    <w:rsid w:val="00F16B04"/>
    <w:pPr>
      <w:ind w:left="12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8">
    <w:name w:val="Оглавление 8 Знак"/>
    <w:basedOn w:val="a0"/>
    <w:link w:val="80"/>
    <w:semiHidden/>
    <w:rsid w:val="00F16B04"/>
  </w:style>
  <w:style w:type="paragraph" w:styleId="80">
    <w:name w:val="toc 8"/>
    <w:basedOn w:val="a"/>
    <w:next w:val="a"/>
    <w:link w:val="8"/>
    <w:autoRedefine/>
    <w:semiHidden/>
    <w:unhideWhenUsed/>
    <w:rsid w:val="00F16B04"/>
    <w:pPr>
      <w:ind w:left="14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9">
    <w:name w:val="Оглавление 9 Знак"/>
    <w:basedOn w:val="a0"/>
    <w:link w:val="90"/>
    <w:semiHidden/>
    <w:rsid w:val="00F16B04"/>
  </w:style>
  <w:style w:type="paragraph" w:styleId="90">
    <w:name w:val="toc 9"/>
    <w:basedOn w:val="a"/>
    <w:next w:val="a"/>
    <w:link w:val="9"/>
    <w:autoRedefine/>
    <w:semiHidden/>
    <w:unhideWhenUsed/>
    <w:rsid w:val="00F16B04"/>
    <w:pPr>
      <w:ind w:left="16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annotation text"/>
    <w:basedOn w:val="a"/>
    <w:link w:val="a9"/>
    <w:semiHidden/>
    <w:unhideWhenUsed/>
    <w:rsid w:val="00F16B04"/>
  </w:style>
  <w:style w:type="character" w:customStyle="1" w:styleId="a9">
    <w:name w:val="Текст примечания Знак"/>
    <w:basedOn w:val="a0"/>
    <w:link w:val="a8"/>
    <w:semiHidden/>
    <w:rsid w:val="00F16B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F16B0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F16B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F16B0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semiHidden/>
    <w:rsid w:val="00F16B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F16B0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F16B0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16B0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16B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16B04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semiHidden/>
    <w:rsid w:val="00F16B0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F16B0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F16B0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6B0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semiHidden/>
    <w:rsid w:val="00F16B0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16B0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16B04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a0"/>
    <w:link w:val="af7"/>
    <w:semiHidden/>
    <w:rsid w:val="00F16B04"/>
  </w:style>
  <w:style w:type="paragraph" w:styleId="af7">
    <w:name w:val="Block Text"/>
    <w:basedOn w:val="a"/>
    <w:link w:val="af6"/>
    <w:semiHidden/>
    <w:unhideWhenUsed/>
    <w:rsid w:val="00F16B04"/>
    <w:pPr>
      <w:widowControl/>
      <w:spacing w:line="360" w:lineRule="auto"/>
      <w:ind w:left="-709" w:right="-9" w:firstLine="709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8">
    <w:name w:val="annotation subject"/>
    <w:basedOn w:val="a8"/>
    <w:next w:val="a8"/>
    <w:link w:val="af9"/>
    <w:semiHidden/>
    <w:unhideWhenUsed/>
    <w:rsid w:val="00F16B04"/>
    <w:rPr>
      <w:b/>
    </w:rPr>
  </w:style>
  <w:style w:type="character" w:customStyle="1" w:styleId="af9">
    <w:name w:val="Тема примечания Знак"/>
    <w:basedOn w:val="a9"/>
    <w:link w:val="af8"/>
    <w:semiHidden/>
    <w:rsid w:val="00F16B0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F16B04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semiHidden/>
    <w:rsid w:val="00F16B0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F16B04"/>
    <w:rPr>
      <w:rFonts w:ascii="Batang" w:eastAsia="Batang" w:hAnsi="Batang"/>
    </w:rPr>
  </w:style>
  <w:style w:type="paragraph" w:styleId="afd">
    <w:name w:val="No Spacing"/>
    <w:link w:val="afc"/>
    <w:qFormat/>
    <w:rsid w:val="00F16B04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e">
    <w:name w:val="Абзац списка Знак"/>
    <w:basedOn w:val="a0"/>
    <w:link w:val="aff"/>
    <w:rsid w:val="00F16B04"/>
  </w:style>
  <w:style w:type="paragraph" w:styleId="aff">
    <w:name w:val="List Paragraph"/>
    <w:basedOn w:val="a"/>
    <w:link w:val="afe"/>
    <w:qFormat/>
    <w:rsid w:val="00F16B04"/>
    <w:pPr>
      <w:widowControl/>
      <w:ind w:left="4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0">
    <w:name w:val="Заголовок оглавления Знак"/>
    <w:basedOn w:val="10"/>
    <w:link w:val="aff1"/>
    <w:uiPriority w:val="39"/>
    <w:semiHidden/>
    <w:locked/>
    <w:rsid w:val="00F16B04"/>
    <w:rPr>
      <w:rFonts w:ascii="Calibri Light" w:eastAsia="Times New Roman" w:hAnsi="Calibri Light" w:cs="Calibri Light"/>
      <w:b/>
      <w:bCs/>
      <w:color w:val="2F5496"/>
      <w:sz w:val="32"/>
      <w:szCs w:val="20"/>
      <w:lang w:eastAsia="ru-RU"/>
    </w:rPr>
  </w:style>
  <w:style w:type="paragraph" w:styleId="aff1">
    <w:name w:val="TOC Heading"/>
    <w:basedOn w:val="1"/>
    <w:next w:val="a"/>
    <w:link w:val="aff0"/>
    <w:uiPriority w:val="39"/>
    <w:semiHidden/>
    <w:unhideWhenUsed/>
    <w:qFormat/>
    <w:rsid w:val="00F16B04"/>
    <w:pPr>
      <w:widowControl/>
      <w:spacing w:line="264" w:lineRule="auto"/>
      <w:jc w:val="left"/>
      <w:outlineLvl w:val="8"/>
    </w:pPr>
    <w:rPr>
      <w:rFonts w:ascii="Calibri Light" w:hAnsi="Calibri Light" w:cs="Calibri Light"/>
      <w:b/>
      <w:bCs/>
      <w:color w:val="2F5496"/>
    </w:rPr>
  </w:style>
  <w:style w:type="paragraph" w:customStyle="1" w:styleId="CharAttribute318">
    <w:name w:val="CharAttribute31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2">
    <w:name w:val="Гипертекстовая ссылка"/>
    <w:semiHidden/>
    <w:rsid w:val="00F16B04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semiHidden/>
    <w:rsid w:val="00F16B0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footnote reference"/>
    <w:link w:val="15"/>
    <w:semiHidden/>
    <w:unhideWhenUsed/>
    <w:rsid w:val="00F16B04"/>
    <w:rPr>
      <w:vertAlign w:val="superscript"/>
    </w:rPr>
  </w:style>
  <w:style w:type="paragraph" w:customStyle="1" w:styleId="15">
    <w:name w:val="Знак сноски1"/>
    <w:link w:val="aff3"/>
    <w:semiHidden/>
    <w:rsid w:val="00F16B04"/>
    <w:pPr>
      <w:spacing w:after="0" w:line="240" w:lineRule="auto"/>
    </w:pPr>
    <w:rPr>
      <w:vertAlign w:val="superscript"/>
    </w:rPr>
  </w:style>
  <w:style w:type="paragraph" w:customStyle="1" w:styleId="aff4">
    <w:name w:val="Цветовое выделение"/>
    <w:semiHidden/>
    <w:rsid w:val="00F16B04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бычный (веб)1"/>
    <w:basedOn w:val="a"/>
    <w:semiHidden/>
    <w:rsid w:val="00F16B04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semiHidden/>
    <w:rsid w:val="00F16B0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semiHidden/>
    <w:rsid w:val="00F16B0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semiHidden/>
    <w:rsid w:val="00F16B0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semiHidden/>
    <w:rsid w:val="00F16B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semiHidden/>
    <w:rsid w:val="00F16B04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semiHidden/>
    <w:rsid w:val="00F16B0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semiHidden/>
    <w:rsid w:val="00F16B04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semiHidden/>
    <w:rsid w:val="00F16B0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5">
    <w:name w:val="annotation reference"/>
    <w:link w:val="1a"/>
    <w:semiHidden/>
    <w:unhideWhenUsed/>
    <w:rsid w:val="00F16B04"/>
    <w:rPr>
      <w:sz w:val="16"/>
    </w:rPr>
  </w:style>
  <w:style w:type="paragraph" w:customStyle="1" w:styleId="1a">
    <w:name w:val="Знак примечания1"/>
    <w:link w:val="aff5"/>
    <w:semiHidden/>
    <w:rsid w:val="00F16B04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semiHidden/>
    <w:rsid w:val="00F16B04"/>
    <w:pPr>
      <w:widowControl/>
      <w:jc w:val="left"/>
    </w:pPr>
  </w:style>
  <w:style w:type="paragraph" w:customStyle="1" w:styleId="ParaAttribute0">
    <w:name w:val="ParaAttribute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semiHidden/>
    <w:rsid w:val="00F16B0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semiHidden/>
    <w:rsid w:val="00F16B0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semiHidden/>
    <w:rsid w:val="00F16B04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semiHidden/>
    <w:rsid w:val="00F16B04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semiHidden/>
    <w:rsid w:val="00F16B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semiHidden/>
    <w:rsid w:val="00F16B04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b">
    <w:name w:val="Без интервала1"/>
    <w:semiHidden/>
    <w:rsid w:val="00F16B0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c">
    <w:name w:val="Знак Знак Знак1 Знак Знак Знак Знак"/>
    <w:basedOn w:val="a"/>
    <w:semiHidden/>
    <w:rsid w:val="00F16B04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Символ сноски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semiHidden/>
    <w:rsid w:val="00F16B04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F16B04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1d">
    <w:name w:val="Обычный1"/>
    <w:rsid w:val="00F16B04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F16B04"/>
  </w:style>
  <w:style w:type="character" w:customStyle="1" w:styleId="c14">
    <w:name w:val="c14"/>
    <w:basedOn w:val="a0"/>
    <w:rsid w:val="00F16B04"/>
  </w:style>
  <w:style w:type="table" w:styleId="aff7">
    <w:name w:val="Table Grid"/>
    <w:basedOn w:val="a1"/>
    <w:uiPriority w:val="59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B04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F16B04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F16B0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F16B0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F16B0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04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6B04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6B0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6B0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6B04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semiHidden/>
    <w:rsid w:val="00F16B04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semiHidden/>
    <w:unhideWhenUsed/>
    <w:rsid w:val="00F16B04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F16B04"/>
    <w:rPr>
      <w:color w:val="800080" w:themeColor="followedHyperlink"/>
      <w:u w:val="single"/>
    </w:rPr>
  </w:style>
  <w:style w:type="paragraph" w:customStyle="1" w:styleId="12">
    <w:name w:val="Строгий1"/>
    <w:link w:val="a5"/>
    <w:semiHidden/>
    <w:rsid w:val="00F16B04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semiHidden/>
    <w:qFormat/>
    <w:rsid w:val="00F16B04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a0"/>
    <w:link w:val="a7"/>
    <w:semiHidden/>
    <w:rsid w:val="00F16B04"/>
  </w:style>
  <w:style w:type="paragraph" w:styleId="a7">
    <w:name w:val="Normal (Web)"/>
    <w:basedOn w:val="a"/>
    <w:link w:val="a6"/>
    <w:semiHidden/>
    <w:unhideWhenUsed/>
    <w:rsid w:val="00F16B04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главление 1 Знак"/>
    <w:basedOn w:val="a0"/>
    <w:link w:val="14"/>
    <w:semiHidden/>
    <w:rsid w:val="00F16B04"/>
  </w:style>
  <w:style w:type="paragraph" w:styleId="14">
    <w:name w:val="toc 1"/>
    <w:basedOn w:val="a"/>
    <w:next w:val="a"/>
    <w:link w:val="13"/>
    <w:autoRedefine/>
    <w:semiHidden/>
    <w:unhideWhenUsed/>
    <w:rsid w:val="00F16B04"/>
    <w:pPr>
      <w:tabs>
        <w:tab w:val="right" w:leader="dot" w:pos="9339"/>
      </w:tabs>
      <w:spacing w:before="120" w:line="36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1">
    <w:name w:val="Оглавление 2 Знак"/>
    <w:basedOn w:val="a0"/>
    <w:link w:val="22"/>
    <w:semiHidden/>
    <w:rsid w:val="00F16B04"/>
  </w:style>
  <w:style w:type="paragraph" w:styleId="22">
    <w:name w:val="toc 2"/>
    <w:basedOn w:val="a"/>
    <w:next w:val="a"/>
    <w:link w:val="21"/>
    <w:autoRedefine/>
    <w:semiHidden/>
    <w:unhideWhenUsed/>
    <w:rsid w:val="00F16B04"/>
    <w:pPr>
      <w:spacing w:before="120"/>
      <w:ind w:left="2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31">
    <w:name w:val="Оглавление 3 Знак"/>
    <w:basedOn w:val="a0"/>
    <w:link w:val="32"/>
    <w:semiHidden/>
    <w:rsid w:val="00F16B04"/>
  </w:style>
  <w:style w:type="paragraph" w:styleId="32">
    <w:name w:val="toc 3"/>
    <w:basedOn w:val="a"/>
    <w:next w:val="a"/>
    <w:link w:val="31"/>
    <w:autoRedefine/>
    <w:semiHidden/>
    <w:unhideWhenUsed/>
    <w:rsid w:val="00F16B04"/>
    <w:pPr>
      <w:ind w:left="4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главление 4 Знак"/>
    <w:basedOn w:val="a0"/>
    <w:link w:val="42"/>
    <w:semiHidden/>
    <w:rsid w:val="00F16B04"/>
  </w:style>
  <w:style w:type="paragraph" w:styleId="42">
    <w:name w:val="toc 4"/>
    <w:basedOn w:val="a"/>
    <w:next w:val="a"/>
    <w:link w:val="41"/>
    <w:autoRedefine/>
    <w:semiHidden/>
    <w:unhideWhenUsed/>
    <w:rsid w:val="00F16B04"/>
    <w:pPr>
      <w:ind w:left="6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51">
    <w:name w:val="Оглавление 5 Знак"/>
    <w:basedOn w:val="a0"/>
    <w:link w:val="52"/>
    <w:semiHidden/>
    <w:rsid w:val="00F16B04"/>
  </w:style>
  <w:style w:type="paragraph" w:styleId="52">
    <w:name w:val="toc 5"/>
    <w:basedOn w:val="a"/>
    <w:next w:val="a"/>
    <w:link w:val="51"/>
    <w:autoRedefine/>
    <w:semiHidden/>
    <w:unhideWhenUsed/>
    <w:rsid w:val="00F16B04"/>
    <w:pPr>
      <w:ind w:left="8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6">
    <w:name w:val="Оглавление 6 Знак"/>
    <w:basedOn w:val="a0"/>
    <w:link w:val="60"/>
    <w:semiHidden/>
    <w:rsid w:val="00F16B04"/>
  </w:style>
  <w:style w:type="paragraph" w:styleId="60">
    <w:name w:val="toc 6"/>
    <w:basedOn w:val="a"/>
    <w:next w:val="a"/>
    <w:link w:val="6"/>
    <w:autoRedefine/>
    <w:semiHidden/>
    <w:unhideWhenUsed/>
    <w:rsid w:val="00F16B04"/>
    <w:pPr>
      <w:ind w:left="10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7">
    <w:name w:val="Оглавление 7 Знак"/>
    <w:basedOn w:val="a0"/>
    <w:link w:val="70"/>
    <w:semiHidden/>
    <w:rsid w:val="00F16B04"/>
  </w:style>
  <w:style w:type="paragraph" w:styleId="70">
    <w:name w:val="toc 7"/>
    <w:basedOn w:val="a"/>
    <w:next w:val="a"/>
    <w:link w:val="7"/>
    <w:autoRedefine/>
    <w:semiHidden/>
    <w:unhideWhenUsed/>
    <w:rsid w:val="00F16B04"/>
    <w:pPr>
      <w:ind w:left="12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8">
    <w:name w:val="Оглавление 8 Знак"/>
    <w:basedOn w:val="a0"/>
    <w:link w:val="80"/>
    <w:semiHidden/>
    <w:rsid w:val="00F16B04"/>
  </w:style>
  <w:style w:type="paragraph" w:styleId="80">
    <w:name w:val="toc 8"/>
    <w:basedOn w:val="a"/>
    <w:next w:val="a"/>
    <w:link w:val="8"/>
    <w:autoRedefine/>
    <w:semiHidden/>
    <w:unhideWhenUsed/>
    <w:rsid w:val="00F16B04"/>
    <w:pPr>
      <w:ind w:left="14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9">
    <w:name w:val="Оглавление 9 Знак"/>
    <w:basedOn w:val="a0"/>
    <w:link w:val="90"/>
    <w:semiHidden/>
    <w:rsid w:val="00F16B04"/>
  </w:style>
  <w:style w:type="paragraph" w:styleId="90">
    <w:name w:val="toc 9"/>
    <w:basedOn w:val="a"/>
    <w:next w:val="a"/>
    <w:link w:val="9"/>
    <w:autoRedefine/>
    <w:semiHidden/>
    <w:unhideWhenUsed/>
    <w:rsid w:val="00F16B04"/>
    <w:pPr>
      <w:ind w:left="160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annotation text"/>
    <w:basedOn w:val="a"/>
    <w:link w:val="a9"/>
    <w:semiHidden/>
    <w:unhideWhenUsed/>
    <w:rsid w:val="00F16B04"/>
  </w:style>
  <w:style w:type="character" w:customStyle="1" w:styleId="a9">
    <w:name w:val="Текст примечания Знак"/>
    <w:basedOn w:val="a0"/>
    <w:link w:val="a8"/>
    <w:semiHidden/>
    <w:rsid w:val="00F16B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F16B0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F16B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F16B0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semiHidden/>
    <w:rsid w:val="00F16B0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10"/>
    <w:qFormat/>
    <w:rsid w:val="00F16B0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F16B0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16B0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16B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F16B04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semiHidden/>
    <w:rsid w:val="00F16B0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F16B04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F16B0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6B0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semiHidden/>
    <w:rsid w:val="00F16B04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16B0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16B04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a0"/>
    <w:link w:val="af7"/>
    <w:semiHidden/>
    <w:rsid w:val="00F16B04"/>
  </w:style>
  <w:style w:type="paragraph" w:styleId="af7">
    <w:name w:val="Block Text"/>
    <w:basedOn w:val="a"/>
    <w:link w:val="af6"/>
    <w:semiHidden/>
    <w:unhideWhenUsed/>
    <w:rsid w:val="00F16B04"/>
    <w:pPr>
      <w:widowControl/>
      <w:spacing w:line="360" w:lineRule="auto"/>
      <w:ind w:left="-709" w:right="-9" w:firstLine="709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8">
    <w:name w:val="annotation subject"/>
    <w:basedOn w:val="a8"/>
    <w:next w:val="a8"/>
    <w:link w:val="af9"/>
    <w:semiHidden/>
    <w:unhideWhenUsed/>
    <w:rsid w:val="00F16B04"/>
    <w:rPr>
      <w:b/>
    </w:rPr>
  </w:style>
  <w:style w:type="character" w:customStyle="1" w:styleId="af9">
    <w:name w:val="Тема примечания Знак"/>
    <w:basedOn w:val="a9"/>
    <w:link w:val="af8"/>
    <w:semiHidden/>
    <w:rsid w:val="00F16B0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F16B04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semiHidden/>
    <w:rsid w:val="00F16B0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F16B04"/>
    <w:rPr>
      <w:rFonts w:ascii="Batang" w:eastAsia="Batang" w:hAnsi="Batang"/>
    </w:rPr>
  </w:style>
  <w:style w:type="paragraph" w:styleId="afd">
    <w:name w:val="No Spacing"/>
    <w:link w:val="afc"/>
    <w:qFormat/>
    <w:rsid w:val="00F16B04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character" w:customStyle="1" w:styleId="afe">
    <w:name w:val="Абзац списка Знак"/>
    <w:basedOn w:val="a0"/>
    <w:link w:val="aff"/>
    <w:rsid w:val="00F16B04"/>
  </w:style>
  <w:style w:type="paragraph" w:styleId="aff">
    <w:name w:val="List Paragraph"/>
    <w:basedOn w:val="a"/>
    <w:link w:val="afe"/>
    <w:qFormat/>
    <w:rsid w:val="00F16B04"/>
    <w:pPr>
      <w:widowControl/>
      <w:ind w:left="40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f0">
    <w:name w:val="Заголовок оглавления Знак"/>
    <w:basedOn w:val="10"/>
    <w:link w:val="aff1"/>
    <w:uiPriority w:val="39"/>
    <w:semiHidden/>
    <w:locked/>
    <w:rsid w:val="00F16B04"/>
    <w:rPr>
      <w:rFonts w:ascii="Calibri Light" w:eastAsia="Times New Roman" w:hAnsi="Calibri Light" w:cs="Calibri Light"/>
      <w:b/>
      <w:bCs/>
      <w:color w:val="2F5496"/>
      <w:sz w:val="32"/>
      <w:szCs w:val="20"/>
      <w:lang w:eastAsia="ru-RU"/>
    </w:rPr>
  </w:style>
  <w:style w:type="paragraph" w:styleId="aff1">
    <w:name w:val="TOC Heading"/>
    <w:basedOn w:val="1"/>
    <w:next w:val="a"/>
    <w:link w:val="aff0"/>
    <w:uiPriority w:val="39"/>
    <w:semiHidden/>
    <w:unhideWhenUsed/>
    <w:qFormat/>
    <w:rsid w:val="00F16B04"/>
    <w:pPr>
      <w:widowControl/>
      <w:spacing w:line="264" w:lineRule="auto"/>
      <w:jc w:val="left"/>
      <w:outlineLvl w:val="8"/>
    </w:pPr>
    <w:rPr>
      <w:rFonts w:ascii="Calibri Light" w:hAnsi="Calibri Light" w:cs="Calibri Light"/>
      <w:b/>
      <w:bCs/>
      <w:color w:val="2F5496"/>
    </w:rPr>
  </w:style>
  <w:style w:type="paragraph" w:customStyle="1" w:styleId="CharAttribute318">
    <w:name w:val="CharAttribute31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2">
    <w:name w:val="Гипертекстовая ссылка"/>
    <w:semiHidden/>
    <w:rsid w:val="00F16B04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semiHidden/>
    <w:rsid w:val="00F16B0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footnote reference"/>
    <w:link w:val="15"/>
    <w:semiHidden/>
    <w:unhideWhenUsed/>
    <w:rsid w:val="00F16B04"/>
    <w:rPr>
      <w:vertAlign w:val="superscript"/>
    </w:rPr>
  </w:style>
  <w:style w:type="paragraph" w:customStyle="1" w:styleId="15">
    <w:name w:val="Знак сноски1"/>
    <w:link w:val="aff3"/>
    <w:semiHidden/>
    <w:rsid w:val="00F16B04"/>
    <w:pPr>
      <w:spacing w:after="0" w:line="240" w:lineRule="auto"/>
    </w:pPr>
    <w:rPr>
      <w:vertAlign w:val="superscript"/>
    </w:rPr>
  </w:style>
  <w:style w:type="paragraph" w:customStyle="1" w:styleId="aff4">
    <w:name w:val="Цветовое выделение"/>
    <w:semiHidden/>
    <w:rsid w:val="00F16B04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бычный (веб)1"/>
    <w:basedOn w:val="a"/>
    <w:semiHidden/>
    <w:rsid w:val="00F16B04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semiHidden/>
    <w:rsid w:val="00F16B0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semiHidden/>
    <w:rsid w:val="00F16B0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semiHidden/>
    <w:rsid w:val="00F16B0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semiHidden/>
    <w:rsid w:val="00F16B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semiHidden/>
    <w:rsid w:val="00F16B04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basedOn w:val="a"/>
    <w:semiHidden/>
    <w:rsid w:val="00F16B0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semiHidden/>
    <w:rsid w:val="00F16B04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8">
    <w:name w:val="Îñíîâíîé òåêñò1"/>
    <w:basedOn w:val="a"/>
    <w:semiHidden/>
    <w:rsid w:val="00F16B0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9">
    <w:name w:val="Основной шрифт абзаца1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5">
    <w:name w:val="annotation reference"/>
    <w:link w:val="1a"/>
    <w:semiHidden/>
    <w:unhideWhenUsed/>
    <w:rsid w:val="00F16B04"/>
    <w:rPr>
      <w:sz w:val="16"/>
    </w:rPr>
  </w:style>
  <w:style w:type="paragraph" w:customStyle="1" w:styleId="1a">
    <w:name w:val="Знак примечания1"/>
    <w:link w:val="aff5"/>
    <w:semiHidden/>
    <w:rsid w:val="00F16B04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semiHidden/>
    <w:rsid w:val="00F16B04"/>
    <w:pPr>
      <w:widowControl/>
      <w:jc w:val="left"/>
    </w:pPr>
  </w:style>
  <w:style w:type="paragraph" w:customStyle="1" w:styleId="ParaAttribute0">
    <w:name w:val="ParaAttribute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semiHidden/>
    <w:rsid w:val="00F16B0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semiHidden/>
    <w:rsid w:val="00F16B04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semiHidden/>
    <w:rsid w:val="00F16B04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semiHidden/>
    <w:rsid w:val="00F16B04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semiHidden/>
    <w:rsid w:val="00F16B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semiHidden/>
    <w:rsid w:val="00F16B04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b">
    <w:name w:val="Без интервала1"/>
    <w:semiHidden/>
    <w:rsid w:val="00F16B0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c">
    <w:name w:val="Знак Знак Знак1 Знак Знак Знак Знак"/>
    <w:basedOn w:val="a"/>
    <w:semiHidden/>
    <w:rsid w:val="00F16B04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6">
    <w:name w:val="Символ сноски"/>
    <w:semiHidden/>
    <w:rsid w:val="00F16B04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semiHidden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0">
    <w:name w:val="c0"/>
    <w:basedOn w:val="a"/>
    <w:semiHidden/>
    <w:rsid w:val="00F16B04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F16B04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1d">
    <w:name w:val="Обычный1"/>
    <w:rsid w:val="00F16B04"/>
    <w:rPr>
      <w:rFonts w:ascii="Times New Roman" w:hAnsi="Times New Roman" w:cs="Times New Roman" w:hint="default"/>
      <w:sz w:val="20"/>
    </w:rPr>
  </w:style>
  <w:style w:type="character" w:customStyle="1" w:styleId="c1">
    <w:name w:val="c1"/>
    <w:basedOn w:val="a0"/>
    <w:rsid w:val="00F16B04"/>
  </w:style>
  <w:style w:type="character" w:customStyle="1" w:styleId="c14">
    <w:name w:val="c14"/>
    <w:basedOn w:val="a0"/>
    <w:rsid w:val="00F16B04"/>
  </w:style>
  <w:style w:type="table" w:styleId="aff7">
    <w:name w:val="Table Grid"/>
    <w:basedOn w:val="a1"/>
    <w:uiPriority w:val="59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16B0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2023-08-01T15:25:00Z</dcterms:created>
  <dcterms:modified xsi:type="dcterms:W3CDTF">2023-08-01T15:25:00Z</dcterms:modified>
</cp:coreProperties>
</file>